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6741D" w:rsidRPr="00FB7070" w:rsidRDefault="00A6741D" w:rsidP="004F0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Приложение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к приказу Министерства здравоохранения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Российской Федерации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от 6 декабря 2012 г. N 1011н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41D" w:rsidRPr="00FB7070" w:rsidRDefault="00A6741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27"/>
      <w:bookmarkEnd w:id="1"/>
      <w:r w:rsidRPr="00FB7070">
        <w:rPr>
          <w:rFonts w:ascii="Times New Roman" w:hAnsi="Times New Roman" w:cs="Times New Roman"/>
          <w:sz w:val="20"/>
          <w:szCs w:val="20"/>
        </w:rPr>
        <w:t>ПОРЯДОК ПРОВЕДЕНИЯ ПРОФИЛАКТИЧЕСКОГО МЕДИЦИНСКОГО ОСМОТРА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--------------------------------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&lt;1&gt;</w:t>
      </w:r>
      <w:hyperlink r:id="rId4" w:history="1">
        <w:r w:rsidRPr="00FB7070">
          <w:rPr>
            <w:rFonts w:ascii="Times New Roman" w:hAnsi="Times New Roman" w:cs="Times New Roman"/>
            <w:color w:val="0000FF"/>
          </w:rPr>
          <w:t>Статья 46</w:t>
        </w:r>
      </w:hyperlink>
      <w:r w:rsidRPr="00FB7070">
        <w:rPr>
          <w:rFonts w:ascii="Times New Roman" w:hAnsi="Times New Roman" w:cs="Times New Roman"/>
        </w:rPr>
        <w:t xml:space="preserve"> Федерального закона от 21.11.2011 N 323-ФЗ "Об основах охраны здоровья граждан в Российской Федерации".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B7070">
        <w:rPr>
          <w:rFonts w:ascii="Times New Roman" w:hAnsi="Times New Roman" w:cs="Times New Roman"/>
        </w:rP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</w:t>
      </w:r>
      <w:proofErr w:type="spellStart"/>
      <w:r w:rsidRPr="00FB7070">
        <w:rPr>
          <w:rFonts w:ascii="Times New Roman" w:hAnsi="Times New Roman" w:cs="Times New Roman"/>
        </w:rPr>
        <w:t>дислипидемия</w:t>
      </w:r>
      <w:proofErr w:type="spellEnd"/>
      <w:r w:rsidRPr="00FB7070">
        <w:rPr>
          <w:rFonts w:ascii="Times New Roman" w:hAnsi="Times New Roman" w:cs="Times New Roman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 w:rsidRPr="00FB7070">
        <w:rPr>
          <w:rFonts w:ascii="Times New Roman" w:hAnsi="Times New Roman" w:cs="Times New Roman"/>
        </w:rPr>
        <w:t xml:space="preserve"> средств и психотропных веществ без назначения врача.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3. Профилактический медицинский осмотр проводится 1 раз в 2 года.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В год прохождения диспансеризации профилактический медицинский осмотр не проводится.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4. </w:t>
      </w:r>
      <w:proofErr w:type="gramStart"/>
      <w:r w:rsidRPr="00FB7070">
        <w:rPr>
          <w:rFonts w:ascii="Times New Roman" w:hAnsi="Times New Roman" w:cs="Times New Roman"/>
        </w:rP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 w:rsidRPr="00FB7070">
        <w:rPr>
          <w:rFonts w:ascii="Times New Roman" w:hAnsi="Times New Roman" w:cs="Times New Roman"/>
        </w:rP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B7070">
        <w:rPr>
          <w:rFonts w:ascii="Times New Roman" w:hAnsi="Times New Roman" w:cs="Times New Roman"/>
        </w:rP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6. </w:t>
      </w:r>
      <w:proofErr w:type="gramStart"/>
      <w:r w:rsidRPr="00FB7070">
        <w:rPr>
          <w:rFonts w:ascii="Times New Roman" w:hAnsi="Times New Roman" w:cs="Times New Roman"/>
        </w:rP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5" w:history="1">
        <w:r w:rsidRPr="00FB7070">
          <w:rPr>
            <w:rFonts w:ascii="Times New Roman" w:hAnsi="Times New Roman" w:cs="Times New Roman"/>
            <w:color w:val="0000FF"/>
          </w:rPr>
          <w:t>представителя</w:t>
        </w:r>
      </w:hyperlink>
      <w:r w:rsidRPr="00FB7070">
        <w:rPr>
          <w:rFonts w:ascii="Times New Roman" w:hAnsi="Times New Roman" w:cs="Times New Roman"/>
        </w:rPr>
        <w:t xml:space="preserve"> (в отношении лица, </w:t>
      </w:r>
      <w:r w:rsidRPr="00FB7070">
        <w:rPr>
          <w:rFonts w:ascii="Times New Roman" w:hAnsi="Times New Roman" w:cs="Times New Roman"/>
        </w:rPr>
        <w:lastRenderedPageBreak/>
        <w:t>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  <w:proofErr w:type="gramEnd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B7070">
        <w:rPr>
          <w:rFonts w:ascii="Times New Roman" w:hAnsi="Times New Roman" w:cs="Times New Roman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B7070">
        <w:rPr>
          <w:rFonts w:ascii="Times New Roman" w:hAnsi="Times New Roman" w:cs="Times New Roman"/>
        </w:rP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6" w:history="1">
        <w:r w:rsidRPr="00FB7070">
          <w:rPr>
            <w:rFonts w:ascii="Times New Roman" w:hAnsi="Times New Roman" w:cs="Times New Roman"/>
            <w:color w:val="0000FF"/>
          </w:rPr>
          <w:t>приказом</w:t>
        </w:r>
      </w:hyperlink>
      <w:r w:rsidRPr="00FB7070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23 марта 2012г</w:t>
      </w:r>
      <w:proofErr w:type="gramEnd"/>
      <w:r w:rsidRPr="00FB7070">
        <w:rPr>
          <w:rFonts w:ascii="Times New Roman" w:hAnsi="Times New Roman" w:cs="Times New Roman"/>
        </w:rPr>
        <w:t xml:space="preserve">. </w:t>
      </w:r>
      <w:proofErr w:type="gramStart"/>
      <w:r w:rsidRPr="00FB7070">
        <w:rPr>
          <w:rFonts w:ascii="Times New Roman" w:hAnsi="Times New Roman" w:cs="Times New Roman"/>
        </w:rPr>
        <w:t>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</w:t>
      </w:r>
      <w:proofErr w:type="gramEnd"/>
      <w:r w:rsidRPr="00FB7070">
        <w:rPr>
          <w:rFonts w:ascii="Times New Roman" w:hAnsi="Times New Roman" w:cs="Times New Roman"/>
        </w:rPr>
        <w:t xml:space="preserve"> </w:t>
      </w:r>
      <w:proofErr w:type="gramStart"/>
      <w:r w:rsidRPr="00FB7070">
        <w:rPr>
          <w:rFonts w:ascii="Times New Roman" w:hAnsi="Times New Roman" w:cs="Times New Roman"/>
        </w:rPr>
        <w:t>Российской Федерации 28 апреля 2012 г., регистрационный N 23971).</w:t>
      </w:r>
      <w:proofErr w:type="gramEnd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8. Основными задачами врача-терапевта при проведении профилактических медицинских осмотров являются: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B7070">
        <w:rPr>
          <w:rFonts w:ascii="Times New Roman" w:hAnsi="Times New Roman" w:cs="Times New Roman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5) подведение итогов профилактических медицинских осмотров.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</w:t>
      </w:r>
      <w:r w:rsidRPr="00FB7070">
        <w:rPr>
          <w:rFonts w:ascii="Times New Roman" w:hAnsi="Times New Roman" w:cs="Times New Roman"/>
        </w:rPr>
        <w:lastRenderedPageBreak/>
        <w:t>профилактических медицинских осмотров;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gramStart"/>
      <w:r w:rsidRPr="00FB7070">
        <w:rPr>
          <w:rFonts w:ascii="Times New Roman" w:hAnsi="Times New Roman" w:cs="Times New Roman"/>
        </w:rPr>
        <w:t>экспресс-методом</w:t>
      </w:r>
      <w:proofErr w:type="gramEnd"/>
      <w:r w:rsidRPr="00FB7070">
        <w:rPr>
          <w:rFonts w:ascii="Times New Roman" w:hAnsi="Times New Roman" w:cs="Times New Roman"/>
        </w:rPr>
        <w:t>);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06" w:history="1">
        <w:r w:rsidRPr="00FB7070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FB7070">
        <w:rPr>
          <w:rFonts w:ascii="Times New Roman" w:hAnsi="Times New Roman" w:cs="Times New Roman"/>
        </w:rPr>
        <w:t xml:space="preserve"> к настоящему Порядку;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6) учет граждан, прошедших профилактический медицинский осмотр;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8) заполнение паспортной части и, по согласованию с врачом-терапевтом, других разделов паспорта здоровья.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2"/>
      <w:bookmarkEnd w:id="2"/>
      <w:r w:rsidRPr="00FB7070">
        <w:rPr>
          <w:rFonts w:ascii="Times New Roman" w:hAnsi="Times New Roman" w:cs="Times New Roman"/>
        </w:rPr>
        <w:t>10. Профилактический медицинский осмотр включает в себя: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3"/>
      <w:bookmarkEnd w:id="3"/>
      <w:r w:rsidRPr="00FB7070">
        <w:rPr>
          <w:rFonts w:ascii="Times New Roman" w:hAnsi="Times New Roman" w:cs="Times New Roman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2) антропометрию (измерение </w:t>
      </w:r>
      <w:proofErr w:type="gramStart"/>
      <w:r w:rsidRPr="00FB7070">
        <w:rPr>
          <w:rFonts w:ascii="Times New Roman" w:hAnsi="Times New Roman" w:cs="Times New Roman"/>
        </w:rPr>
        <w:t>роста</w:t>
      </w:r>
      <w:proofErr w:type="gramEnd"/>
      <w:r w:rsidRPr="00FB7070">
        <w:rPr>
          <w:rFonts w:ascii="Times New Roman" w:hAnsi="Times New Roman" w:cs="Times New Roman"/>
        </w:rPr>
        <w:t xml:space="preserve"> стоя, массы тела, окружности талии), расчет индекса массы тела;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3) измерение артериального давления;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4) определение уровня общего холестерина в крови </w:t>
      </w:r>
      <w:proofErr w:type="gramStart"/>
      <w:r w:rsidRPr="00FB7070">
        <w:rPr>
          <w:rFonts w:ascii="Times New Roman" w:hAnsi="Times New Roman" w:cs="Times New Roman"/>
        </w:rPr>
        <w:t>экспресс-методом</w:t>
      </w:r>
      <w:proofErr w:type="gramEnd"/>
      <w:r w:rsidRPr="00FB7070">
        <w:rPr>
          <w:rFonts w:ascii="Times New Roman" w:hAnsi="Times New Roman" w:cs="Times New Roman"/>
        </w:rPr>
        <w:t xml:space="preserve"> (допускается лабораторный метод);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5) исследование уровня глюкозы в крови </w:t>
      </w:r>
      <w:proofErr w:type="gramStart"/>
      <w:r w:rsidRPr="00FB7070">
        <w:rPr>
          <w:rFonts w:ascii="Times New Roman" w:hAnsi="Times New Roman" w:cs="Times New Roman"/>
        </w:rPr>
        <w:t>экспресс-методом</w:t>
      </w:r>
      <w:proofErr w:type="gramEnd"/>
      <w:r w:rsidRPr="00FB7070">
        <w:rPr>
          <w:rFonts w:ascii="Times New Roman" w:hAnsi="Times New Roman" w:cs="Times New Roman"/>
        </w:rPr>
        <w:t xml:space="preserve"> (допускается лабораторный метод);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6) определение суммарного </w:t>
      </w:r>
      <w:proofErr w:type="gramStart"/>
      <w:r w:rsidRPr="00FB7070">
        <w:rPr>
          <w:rFonts w:ascii="Times New Roman" w:hAnsi="Times New Roman" w:cs="Times New Roman"/>
        </w:rPr>
        <w:t>сердечно-сосудистого</w:t>
      </w:r>
      <w:proofErr w:type="gramEnd"/>
      <w:r w:rsidRPr="00FB7070">
        <w:rPr>
          <w:rFonts w:ascii="Times New Roman" w:hAnsi="Times New Roman" w:cs="Times New Roman"/>
        </w:rPr>
        <w:t xml:space="preserve"> риска (для граждан в возрасте до 65 лет);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7) флюорографию легких &lt;1&gt;;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--------------------------------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8) маммографию (для женщин в возрасте 39 лет и старше);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10) исследование кала на скрытую кровь (для граждан в возрасте 45 лет и старше);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11. </w:t>
      </w:r>
      <w:proofErr w:type="gramStart"/>
      <w:r w:rsidRPr="00FB7070">
        <w:rPr>
          <w:rFonts w:ascii="Times New Roman" w:hAnsi="Times New Roman" w:cs="Times New Roman"/>
        </w:rPr>
        <w:t xml:space="preserve">При наличии у гражданина результатов исследований, указанных в </w:t>
      </w:r>
      <w:hyperlink w:anchor="Par62" w:history="1">
        <w:r w:rsidRPr="00FB7070">
          <w:rPr>
            <w:rFonts w:ascii="Times New Roman" w:hAnsi="Times New Roman" w:cs="Times New Roman"/>
            <w:color w:val="0000FF"/>
          </w:rPr>
          <w:t>пункте 10</w:t>
        </w:r>
      </w:hyperlink>
      <w:r w:rsidRPr="00FB7070">
        <w:rPr>
          <w:rFonts w:ascii="Times New Roman" w:hAnsi="Times New Roman" w:cs="Times New Roman"/>
        </w:rP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</w:t>
      </w:r>
      <w:r w:rsidRPr="00FB7070">
        <w:rPr>
          <w:rFonts w:ascii="Times New Roman" w:hAnsi="Times New Roman" w:cs="Times New Roman"/>
        </w:rPr>
        <w:lastRenderedPageBreak/>
        <w:t xml:space="preserve">Порядком, они назначаются и выполняются гражданину с учетом положений </w:t>
      </w:r>
      <w:hyperlink r:id="rId7" w:history="1">
        <w:r w:rsidRPr="00FB7070">
          <w:rPr>
            <w:rFonts w:ascii="Times New Roman" w:hAnsi="Times New Roman" w:cs="Times New Roman"/>
            <w:color w:val="0000FF"/>
          </w:rPr>
          <w:t>порядков</w:t>
        </w:r>
      </w:hyperlink>
      <w:r w:rsidRPr="00FB7070">
        <w:rPr>
          <w:rFonts w:ascii="Times New Roman" w:hAnsi="Times New Roman" w:cs="Times New Roman"/>
        </w:rPr>
        <w:t xml:space="preserve"> оказания медицинской </w:t>
      </w:r>
      <w:proofErr w:type="gramStart"/>
      <w:r w:rsidRPr="00FB7070">
        <w:rPr>
          <w:rFonts w:ascii="Times New Roman" w:hAnsi="Times New Roman" w:cs="Times New Roman"/>
        </w:rPr>
        <w:t>помощи</w:t>
      </w:r>
      <w:proofErr w:type="gramEnd"/>
      <w:r w:rsidRPr="00FB7070">
        <w:rPr>
          <w:rFonts w:ascii="Times New Roman" w:hAnsi="Times New Roman" w:cs="Times New Roman"/>
        </w:rPr>
        <w:t xml:space="preserve"> по профилю выявленного или предполагаемого заболевания (состояния) и </w:t>
      </w:r>
      <w:hyperlink r:id="rId8" w:history="1">
        <w:r w:rsidRPr="00FB7070">
          <w:rPr>
            <w:rFonts w:ascii="Times New Roman" w:hAnsi="Times New Roman" w:cs="Times New Roman"/>
            <w:color w:val="0000FF"/>
          </w:rPr>
          <w:t>стандартов</w:t>
        </w:r>
      </w:hyperlink>
      <w:r w:rsidRPr="00FB7070">
        <w:rPr>
          <w:rFonts w:ascii="Times New Roman" w:hAnsi="Times New Roman" w:cs="Times New Roman"/>
        </w:rPr>
        <w:t xml:space="preserve"> медицинской помощи, утвержденных Министерством здравоохранения Российской Федерации.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13. </w:t>
      </w:r>
      <w:proofErr w:type="gramStart"/>
      <w:r w:rsidRPr="00FB7070">
        <w:rPr>
          <w:rFonts w:ascii="Times New Roman" w:hAnsi="Times New Roman" w:cs="Times New Roman"/>
        </w:rP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9" w:history="1">
        <w:r w:rsidRPr="00FB7070">
          <w:rPr>
            <w:rFonts w:ascii="Times New Roman" w:hAnsi="Times New Roman" w:cs="Times New Roman"/>
            <w:color w:val="0000FF"/>
          </w:rPr>
          <w:t>форму N 025/у-04</w:t>
        </w:r>
      </w:hyperlink>
      <w:r w:rsidRPr="00FB7070">
        <w:rPr>
          <w:rFonts w:ascii="Times New Roman" w:hAnsi="Times New Roman" w:cs="Times New Roman"/>
        </w:rP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больного).</w:t>
      </w:r>
      <w:proofErr w:type="gramEnd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15. Для определения по результатам профилактического медицинского </w:t>
      </w:r>
      <w:proofErr w:type="gramStart"/>
      <w:r w:rsidRPr="00FB7070">
        <w:rPr>
          <w:rFonts w:ascii="Times New Roman" w:hAnsi="Times New Roman" w:cs="Times New Roman"/>
        </w:rPr>
        <w:t>осмотра группы состояния здоровья гражданина</w:t>
      </w:r>
      <w:proofErr w:type="gramEnd"/>
      <w:r w:rsidRPr="00FB7070">
        <w:rPr>
          <w:rFonts w:ascii="Times New Roman" w:hAnsi="Times New Roman" w:cs="Times New Roman"/>
        </w:rPr>
        <w:t xml:space="preserve"> и планирования тактики его медицинского наблюдения используются следующие критерии: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 w:rsidRPr="00FB7070">
        <w:rPr>
          <w:rFonts w:ascii="Times New Roman" w:hAnsi="Times New Roman" w:cs="Times New Roman"/>
        </w:rPr>
        <w:t>сердечно-сосудистом</w:t>
      </w:r>
      <w:proofErr w:type="gramEnd"/>
      <w:r w:rsidRPr="00FB7070">
        <w:rPr>
          <w:rFonts w:ascii="Times New Roman" w:hAnsi="Times New Roman" w:cs="Times New Roman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 w:rsidRPr="00FB7070">
        <w:rPr>
          <w:rFonts w:ascii="Times New Roman" w:hAnsi="Times New Roman" w:cs="Times New Roman"/>
        </w:rPr>
        <w:t>сердечно-сосудистом</w:t>
      </w:r>
      <w:proofErr w:type="gramEnd"/>
      <w:r w:rsidRPr="00FB7070">
        <w:rPr>
          <w:rFonts w:ascii="Times New Roman" w:hAnsi="Times New Roman" w:cs="Times New Roman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--------------------------------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&lt;1</w:t>
      </w:r>
      <w:proofErr w:type="gramStart"/>
      <w:r w:rsidRPr="00FB7070">
        <w:rPr>
          <w:rFonts w:ascii="Times New Roman" w:hAnsi="Times New Roman" w:cs="Times New Roman"/>
        </w:rPr>
        <w:t>&gt; П</w:t>
      </w:r>
      <w:proofErr w:type="gramEnd"/>
      <w:r w:rsidRPr="00FB7070">
        <w:rPr>
          <w:rFonts w:ascii="Times New Roman" w:hAnsi="Times New Roman" w:cs="Times New Roman"/>
        </w:rPr>
        <w:t>о результатам дополнительного обследования группа состояния здоровья гражданина может быть изменена.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16. </w:t>
      </w:r>
      <w:proofErr w:type="gramStart"/>
      <w:r w:rsidRPr="00FB7070">
        <w:rPr>
          <w:rFonts w:ascii="Times New Roman" w:hAnsi="Times New Roman" w:cs="Times New Roman"/>
        </w:rP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lastRenderedPageBreak/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Приложение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к Порядку проведения профилактического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медицинского осмотра, </w:t>
      </w:r>
      <w:proofErr w:type="gramStart"/>
      <w:r w:rsidRPr="00FB7070">
        <w:rPr>
          <w:rFonts w:ascii="Times New Roman" w:hAnsi="Times New Roman" w:cs="Times New Roman"/>
        </w:rPr>
        <w:t>утвержденному</w:t>
      </w:r>
      <w:proofErr w:type="gramEnd"/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приказом Министерства здравоохранения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Российской Федерации</w:t>
      </w:r>
    </w:p>
    <w:p w:rsidR="00FB7070" w:rsidRPr="00FB7070" w:rsidRDefault="00FB7070" w:rsidP="00FB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от 6 декабря 2012 г. N 1011н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" w:name="Par106"/>
      <w:bookmarkEnd w:id="4"/>
      <w:r w:rsidRPr="00FB7070">
        <w:rPr>
          <w:rFonts w:ascii="Times New Roman" w:hAnsi="Times New Roman" w:cs="Times New Roman"/>
          <w:b/>
        </w:rPr>
        <w:t>ДИАГНОСТИЧЕСКИЕ КРИТЕРИИ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070">
        <w:rPr>
          <w:rFonts w:ascii="Times New Roman" w:hAnsi="Times New Roman" w:cs="Times New Roman"/>
          <w:b/>
        </w:rPr>
        <w:t>ФАКТОРОВ РИСКА РАЗВИТИЯ ХРОНИЧЕСКИХ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070">
        <w:rPr>
          <w:rFonts w:ascii="Times New Roman" w:hAnsi="Times New Roman" w:cs="Times New Roman"/>
          <w:b/>
        </w:rPr>
        <w:t>НЕИНФЕКЦИОННЫХ ЗАБОЛЕВАНИЙ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B7070">
        <w:rPr>
          <w:rFonts w:ascii="Times New Roman" w:hAnsi="Times New Roman" w:cs="Times New Roman"/>
        </w:rPr>
        <w:t>Дислипидемия</w:t>
      </w:r>
      <w:proofErr w:type="spellEnd"/>
      <w:r w:rsidRPr="00FB7070">
        <w:rPr>
          <w:rFonts w:ascii="Times New Roman" w:hAnsi="Times New Roman" w:cs="Times New Roman"/>
        </w:rPr>
        <w:t xml:space="preserve"> - отклонение от нормы одного или более показателей липидного обмена (общий холестерин более 5 </w:t>
      </w:r>
      <w:proofErr w:type="spellStart"/>
      <w:r w:rsidRPr="00FB7070">
        <w:rPr>
          <w:rFonts w:ascii="Times New Roman" w:hAnsi="Times New Roman" w:cs="Times New Roman"/>
        </w:rPr>
        <w:t>ммоль</w:t>
      </w:r>
      <w:proofErr w:type="spellEnd"/>
      <w:r w:rsidRPr="00FB7070">
        <w:rPr>
          <w:rFonts w:ascii="Times New Roman" w:hAnsi="Times New Roman" w:cs="Times New Roman"/>
        </w:rPr>
        <w:t xml:space="preserve">/л; холестерин липопротеидов высокой плотности у женщин менее 1,0 </w:t>
      </w:r>
      <w:proofErr w:type="spellStart"/>
      <w:r w:rsidRPr="00FB7070">
        <w:rPr>
          <w:rFonts w:ascii="Times New Roman" w:hAnsi="Times New Roman" w:cs="Times New Roman"/>
        </w:rPr>
        <w:t>ммоль</w:t>
      </w:r>
      <w:proofErr w:type="spellEnd"/>
      <w:r w:rsidRPr="00FB7070">
        <w:rPr>
          <w:rFonts w:ascii="Times New Roman" w:hAnsi="Times New Roman" w:cs="Times New Roman"/>
        </w:rPr>
        <w:t xml:space="preserve">/л, у мужчин менее 1,2 </w:t>
      </w:r>
      <w:proofErr w:type="spellStart"/>
      <w:r w:rsidRPr="00FB7070">
        <w:rPr>
          <w:rFonts w:ascii="Times New Roman" w:hAnsi="Times New Roman" w:cs="Times New Roman"/>
        </w:rPr>
        <w:t>ммоль</w:t>
      </w:r>
      <w:proofErr w:type="spellEnd"/>
      <w:r w:rsidRPr="00FB7070">
        <w:rPr>
          <w:rFonts w:ascii="Times New Roman" w:hAnsi="Times New Roman" w:cs="Times New Roman"/>
        </w:rPr>
        <w:t xml:space="preserve">/л; холестерин липопротеидов низкой плотности более 3 </w:t>
      </w:r>
      <w:proofErr w:type="spellStart"/>
      <w:r w:rsidRPr="00FB7070">
        <w:rPr>
          <w:rFonts w:ascii="Times New Roman" w:hAnsi="Times New Roman" w:cs="Times New Roman"/>
        </w:rPr>
        <w:t>ммоль</w:t>
      </w:r>
      <w:proofErr w:type="spellEnd"/>
      <w:r w:rsidRPr="00FB7070">
        <w:rPr>
          <w:rFonts w:ascii="Times New Roman" w:hAnsi="Times New Roman" w:cs="Times New Roman"/>
        </w:rPr>
        <w:t xml:space="preserve">/л; </w:t>
      </w:r>
      <w:proofErr w:type="spellStart"/>
      <w:r w:rsidRPr="00FB7070">
        <w:rPr>
          <w:rFonts w:ascii="Times New Roman" w:hAnsi="Times New Roman" w:cs="Times New Roman"/>
        </w:rPr>
        <w:t>триглицериды</w:t>
      </w:r>
      <w:proofErr w:type="spellEnd"/>
      <w:r w:rsidRPr="00FB7070">
        <w:rPr>
          <w:rFonts w:ascii="Times New Roman" w:hAnsi="Times New Roman" w:cs="Times New Roman"/>
        </w:rPr>
        <w:t xml:space="preserve"> более 1,7 </w:t>
      </w:r>
      <w:proofErr w:type="spellStart"/>
      <w:r w:rsidRPr="00FB7070">
        <w:rPr>
          <w:rFonts w:ascii="Times New Roman" w:hAnsi="Times New Roman" w:cs="Times New Roman"/>
        </w:rPr>
        <w:t>ммоль</w:t>
      </w:r>
      <w:proofErr w:type="spellEnd"/>
      <w:r w:rsidRPr="00FB7070">
        <w:rPr>
          <w:rFonts w:ascii="Times New Roman" w:hAnsi="Times New Roman" w:cs="Times New Roman"/>
        </w:rPr>
        <w:t xml:space="preserve">/л) или проведение </w:t>
      </w:r>
      <w:proofErr w:type="spellStart"/>
      <w:r w:rsidRPr="00FB7070">
        <w:rPr>
          <w:rFonts w:ascii="Times New Roman" w:hAnsi="Times New Roman" w:cs="Times New Roman"/>
        </w:rPr>
        <w:t>гиполипидемической</w:t>
      </w:r>
      <w:proofErr w:type="spellEnd"/>
      <w:r w:rsidRPr="00FB7070">
        <w:rPr>
          <w:rFonts w:ascii="Times New Roman" w:hAnsi="Times New Roman" w:cs="Times New Roman"/>
        </w:rPr>
        <w:t xml:space="preserve"> терапии.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Гипергликемия - уровень глюкозы плазмы натощак более 6,1 </w:t>
      </w:r>
      <w:proofErr w:type="spellStart"/>
      <w:r w:rsidRPr="00FB7070">
        <w:rPr>
          <w:rFonts w:ascii="Times New Roman" w:hAnsi="Times New Roman" w:cs="Times New Roman"/>
        </w:rPr>
        <w:t>ммоль</w:t>
      </w:r>
      <w:proofErr w:type="spellEnd"/>
      <w:r w:rsidRPr="00FB7070">
        <w:rPr>
          <w:rFonts w:ascii="Times New Roman" w:hAnsi="Times New Roman" w:cs="Times New Roman"/>
        </w:rPr>
        <w:t xml:space="preserve">/л или проведение </w:t>
      </w:r>
      <w:proofErr w:type="spellStart"/>
      <w:r w:rsidRPr="00FB7070">
        <w:rPr>
          <w:rFonts w:ascii="Times New Roman" w:hAnsi="Times New Roman" w:cs="Times New Roman"/>
        </w:rPr>
        <w:t>гиполикемической</w:t>
      </w:r>
      <w:proofErr w:type="spellEnd"/>
      <w:r w:rsidRPr="00FB7070">
        <w:rPr>
          <w:rFonts w:ascii="Times New Roman" w:hAnsi="Times New Roman" w:cs="Times New Roman"/>
        </w:rPr>
        <w:t xml:space="preserve"> терапии.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Курение табака - ежедневное выкуривание одной сигареты и более.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FB7070">
        <w:rPr>
          <w:rFonts w:ascii="Times New Roman" w:hAnsi="Times New Roman" w:cs="Times New Roman"/>
        </w:rPr>
        <w:t>досаливание</w:t>
      </w:r>
      <w:proofErr w:type="spellEnd"/>
      <w:r w:rsidRPr="00FB7070">
        <w:rPr>
          <w:rFonts w:ascii="Times New Roman" w:hAnsi="Times New Roman" w:cs="Times New Roman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Избыточная масса тела - индекс массы тела 25 - 29,9 кг/м</w:t>
      </w:r>
      <w:proofErr w:type="gramStart"/>
      <w:r w:rsidRPr="00FB7070">
        <w:rPr>
          <w:rFonts w:ascii="Times New Roman" w:hAnsi="Times New Roman" w:cs="Times New Roman"/>
        </w:rPr>
        <w:t>2</w:t>
      </w:r>
      <w:proofErr w:type="gramEnd"/>
      <w:r w:rsidRPr="00FB7070">
        <w:rPr>
          <w:rFonts w:ascii="Times New Roman" w:hAnsi="Times New Roman" w:cs="Times New Roman"/>
        </w:rPr>
        <w:t>, ожирение - индекс массы тела более 30 кг/м2.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>Низкая физическая активность - ходьба в умеренном или быстром темпе менее 30 минут в день.</w:t>
      </w:r>
    </w:p>
    <w:p w:rsidR="00FB7070" w:rsidRPr="00FB7070" w:rsidRDefault="00A6741D" w:rsidP="00FB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ar63" w:history="1">
        <w:r w:rsidRPr="00FB7070">
          <w:rPr>
            <w:rFonts w:ascii="Times New Roman" w:hAnsi="Times New Roman" w:cs="Times New Roman"/>
            <w:color w:val="0000FF"/>
          </w:rPr>
          <w:t>подпунктом 1 пункта 10</w:t>
        </w:r>
      </w:hyperlink>
      <w:r w:rsidRPr="00FB7070">
        <w:rPr>
          <w:rFonts w:ascii="Times New Roman" w:hAnsi="Times New Roman" w:cs="Times New Roman"/>
        </w:rP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</w:t>
      </w:r>
      <w:proofErr w:type="spellStart"/>
      <w:proofErr w:type="gramStart"/>
      <w:r w:rsidR="00FB7070" w:rsidRPr="00FB7070">
        <w:rPr>
          <w:rFonts w:ascii="Times New Roman" w:hAnsi="Times New Roman" w:cs="Times New Roman"/>
        </w:rPr>
        <w:t>от</w:t>
      </w:r>
      <w:proofErr w:type="spellEnd"/>
      <w:proofErr w:type="gramEnd"/>
      <w:r w:rsidR="00FB7070" w:rsidRPr="00FB7070">
        <w:rPr>
          <w:rFonts w:ascii="Times New Roman" w:hAnsi="Times New Roman" w:cs="Times New Roman"/>
        </w:rPr>
        <w:t xml:space="preserve"> 6 декабря 2012 г. N 1011н</w:t>
      </w:r>
    </w:p>
    <w:p w:rsidR="00A6741D" w:rsidRPr="00FB7070" w:rsidRDefault="00A6741D" w:rsidP="00FB7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7070">
        <w:rPr>
          <w:rFonts w:ascii="Times New Roman" w:hAnsi="Times New Roman" w:cs="Times New Roman"/>
        </w:rPr>
        <w:t xml:space="preserve">Суммарный </w:t>
      </w:r>
      <w:proofErr w:type="spellStart"/>
      <w:proofErr w:type="gramStart"/>
      <w:r w:rsidRPr="00FB7070">
        <w:rPr>
          <w:rFonts w:ascii="Times New Roman" w:hAnsi="Times New Roman" w:cs="Times New Roman"/>
        </w:rPr>
        <w:t>сердечно-сосудистый</w:t>
      </w:r>
      <w:proofErr w:type="spellEnd"/>
      <w:proofErr w:type="gramEnd"/>
      <w:r w:rsidRPr="00FB7070">
        <w:rPr>
          <w:rFonts w:ascii="Times New Roman" w:hAnsi="Times New Roman" w:cs="Times New Roman"/>
        </w:rPr>
        <w:t xml:space="preserve"> риск устанавливается при отсутствии у гражданина доказанных заболеваний, связанных с атеросклерозом.</w:t>
      </w:r>
    </w:p>
    <w:p w:rsidR="00A6741D" w:rsidRPr="00FB707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151A" w:rsidRPr="00FB7070" w:rsidRDefault="0026151A">
      <w:pPr>
        <w:rPr>
          <w:rFonts w:ascii="Times New Roman" w:hAnsi="Times New Roman" w:cs="Times New Roman"/>
        </w:rPr>
      </w:pPr>
    </w:p>
    <w:sectPr w:rsidR="0026151A" w:rsidRPr="00FB7070" w:rsidSect="00A9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D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4F0BAF"/>
    <w:rsid w:val="006A261C"/>
    <w:rsid w:val="006C338C"/>
    <w:rsid w:val="00787AE1"/>
    <w:rsid w:val="00827D8C"/>
    <w:rsid w:val="00A564CC"/>
    <w:rsid w:val="00A6741D"/>
    <w:rsid w:val="00A7430B"/>
    <w:rsid w:val="00AC0BB2"/>
    <w:rsid w:val="00BE7AD0"/>
    <w:rsid w:val="00C26BDF"/>
    <w:rsid w:val="00C31BFD"/>
    <w:rsid w:val="00F65D44"/>
    <w:rsid w:val="00F67F69"/>
    <w:rsid w:val="00FB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6F75D2E3219338E073FE705D8F50B32AA03ECFA4DDD85812F30F05C0E842D3E73F950E60F8CC5i1h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66F75D2E3219338E073FE705D8F50B32AA03ECFA4DDD85812F30F05C0E842D3E73F950E60F8CC5i1h0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A8097CB298CA766856B962B2F93178D4873EAC8923B9A6F0BED7A22F883FE7B596C046C1489AhCh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CEA8097CB298CA766856B962B2F93170DF883AAF807EB3AEA9B2D5A520D728E0FC9AC146C148h9h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6CEA8097CB298CA766856B962B2F93178D58F3AAB8323B9A6F0BED7A22F883FE7B596C046C14C92hCh7H" TargetMode="External"/><Relationship Id="rId9" Type="http://schemas.openxmlformats.org/officeDocument/2006/relationships/hyperlink" Target="consultantplus://offline/ref=0666F75D2E3219338E073FE705D8F50B36AE05E8FE47808F89763CF25B01DB3A393AF551E60F88iC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NaumovaYS</dc:creator>
  <cp:lastModifiedBy>Cheksidova_OA</cp:lastModifiedBy>
  <cp:revision>2</cp:revision>
  <dcterms:created xsi:type="dcterms:W3CDTF">2018-07-17T06:48:00Z</dcterms:created>
  <dcterms:modified xsi:type="dcterms:W3CDTF">2018-07-17T06:48:00Z</dcterms:modified>
</cp:coreProperties>
</file>